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BC" w:rsidRDefault="00B921BC" w:rsidP="00B921BC">
      <w:pPr>
        <w:pStyle w:val="Odsekzoznamu"/>
        <w:jc w:val="center"/>
      </w:pPr>
    </w:p>
    <w:p w:rsidR="00FF783E" w:rsidRDefault="00FF783E" w:rsidP="00FF783E">
      <w:pPr>
        <w:pStyle w:val="Odsekzoznamu"/>
        <w:jc w:val="center"/>
      </w:pPr>
    </w:p>
    <w:tbl>
      <w:tblPr>
        <w:tblStyle w:val="Mriekatabuky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FF783E" w:rsidTr="000D0F17">
        <w:trPr>
          <w:trHeight w:val="1436"/>
        </w:trPr>
        <w:tc>
          <w:tcPr>
            <w:tcW w:w="3935" w:type="dxa"/>
          </w:tcPr>
          <w:p w:rsidR="00FF783E" w:rsidRDefault="00FF783E" w:rsidP="000D0F17">
            <w:pPr>
              <w:pStyle w:val="Odsekzoznamu"/>
              <w:numPr>
                <w:ilvl w:val="0"/>
                <w:numId w:val="3"/>
              </w:numPr>
            </w:pPr>
            <w:r>
              <w:t>Všetkým lekárom Oddelenia radiačnej onkológie</w:t>
            </w:r>
          </w:p>
          <w:p w:rsidR="00FF783E" w:rsidRDefault="00FF783E" w:rsidP="000D0F17">
            <w:pPr>
              <w:pStyle w:val="Odsekzoznamu"/>
              <w:numPr>
                <w:ilvl w:val="0"/>
                <w:numId w:val="3"/>
              </w:numPr>
            </w:pPr>
            <w:r>
              <w:t>Všetkým fyzikom úseku klinickej fyziky</w:t>
            </w:r>
          </w:p>
        </w:tc>
      </w:tr>
    </w:tbl>
    <w:p w:rsidR="00FF783E" w:rsidRDefault="00FF783E" w:rsidP="00FF783E">
      <w:pPr>
        <w:pStyle w:val="Odsekzoznamu"/>
        <w:jc w:val="center"/>
      </w:pPr>
      <w:r>
        <w:br w:type="textWrapping" w:clear="all"/>
        <w:t xml:space="preserve">              </w:t>
      </w:r>
    </w:p>
    <w:p w:rsidR="00FF783E" w:rsidRDefault="00FF783E" w:rsidP="00FF783E">
      <w:pPr>
        <w:ind w:left="2832" w:firstLine="708"/>
        <w:rPr>
          <w:b/>
          <w:sz w:val="52"/>
          <w:szCs w:val="52"/>
        </w:rPr>
      </w:pPr>
      <w:r w:rsidRPr="00263B3C">
        <w:rPr>
          <w:b/>
          <w:sz w:val="52"/>
          <w:szCs w:val="52"/>
        </w:rPr>
        <w:t>Pozvánka</w:t>
      </w:r>
    </w:p>
    <w:p w:rsidR="007A1F6D" w:rsidRDefault="007A1F6D" w:rsidP="00FF783E">
      <w:pPr>
        <w:ind w:left="2832" w:firstLine="708"/>
        <w:rPr>
          <w:b/>
          <w:sz w:val="52"/>
          <w:szCs w:val="52"/>
        </w:rPr>
      </w:pPr>
    </w:p>
    <w:p w:rsidR="00FF783E" w:rsidRDefault="00FF783E" w:rsidP="00FF783E">
      <w:pPr>
        <w:ind w:left="-142" w:firstLine="708"/>
      </w:pPr>
      <w:r>
        <w:t>Vážené kolegyne, vážen</w:t>
      </w:r>
      <w:r w:rsidR="00DB7DB6">
        <w:t>í</w:t>
      </w:r>
      <w:r>
        <w:t xml:space="preserve"> kolegovia,</w:t>
      </w:r>
    </w:p>
    <w:p w:rsidR="00806933" w:rsidRDefault="00806933" w:rsidP="00FF783E">
      <w:pPr>
        <w:ind w:left="-142" w:firstLine="708"/>
      </w:pPr>
    </w:p>
    <w:p w:rsidR="00FF783E" w:rsidRDefault="00DB7DB6" w:rsidP="00806933">
      <w:pPr>
        <w:ind w:left="-142" w:firstLine="708"/>
        <w:jc w:val="both"/>
      </w:pPr>
      <w:r>
        <w:t>d</w:t>
      </w:r>
      <w:r w:rsidR="00FF783E">
        <w:t xml:space="preserve">ovoľujem si  Vás pozvať na seminár, ktorý sa uskutoční  dňa </w:t>
      </w:r>
      <w:r w:rsidR="00806933">
        <w:t xml:space="preserve"> </w:t>
      </w:r>
      <w:r w:rsidR="00601360">
        <w:rPr>
          <w:b/>
        </w:rPr>
        <w:t>16.01.2019</w:t>
      </w:r>
      <w:r w:rsidR="003D297C">
        <w:t xml:space="preserve"> </w:t>
      </w:r>
      <w:r w:rsidR="00FF783E" w:rsidRPr="00683675">
        <w:rPr>
          <w:b/>
        </w:rPr>
        <w:t>o 13:00 hod</w:t>
      </w:r>
      <w:r w:rsidR="00FF783E">
        <w:t xml:space="preserve"> v </w:t>
      </w:r>
      <w:r w:rsidR="00415898">
        <w:t xml:space="preserve">           </w:t>
      </w:r>
      <w:r w:rsidR="00FF783E">
        <w:t>2. pavilóne, v seminárnej miestnosti, v suteréne VOÚ,</w:t>
      </w:r>
      <w:r w:rsidR="00192278">
        <w:t xml:space="preserve"> a.s. ,</w:t>
      </w:r>
      <w:r w:rsidR="00740FC5">
        <w:t xml:space="preserve"> </w:t>
      </w:r>
      <w:r w:rsidR="00192278">
        <w:t>Rastislavova 43, Košice.</w:t>
      </w:r>
    </w:p>
    <w:p w:rsidR="00732FAE" w:rsidRDefault="00FF783E" w:rsidP="00732FAE">
      <w:pPr>
        <w:ind w:left="-142" w:firstLine="708"/>
      </w:pPr>
      <w:r>
        <w:t>Témou seminára bude:</w:t>
      </w:r>
    </w:p>
    <w:p w:rsidR="00C02201" w:rsidRPr="00721817" w:rsidRDefault="00C02201" w:rsidP="00732FAE">
      <w:pPr>
        <w:ind w:left="-142" w:firstLine="708"/>
        <w:rPr>
          <w:b/>
          <w:sz w:val="40"/>
          <w:szCs w:val="40"/>
        </w:rPr>
      </w:pPr>
    </w:p>
    <w:p w:rsidR="00C32774" w:rsidRDefault="00601360" w:rsidP="002C62F1">
      <w:pPr>
        <w:jc w:val="center"/>
        <w:rPr>
          <w:b/>
          <w:sz w:val="40"/>
          <w:szCs w:val="40"/>
        </w:rPr>
      </w:pPr>
      <w:proofErr w:type="spellStart"/>
      <w:r w:rsidRPr="00601360">
        <w:rPr>
          <w:b/>
          <w:sz w:val="40"/>
          <w:szCs w:val="40"/>
        </w:rPr>
        <w:t>Deeskalácia</w:t>
      </w:r>
      <w:proofErr w:type="spellEnd"/>
      <w:r w:rsidRPr="00601360">
        <w:rPr>
          <w:b/>
          <w:sz w:val="40"/>
          <w:szCs w:val="40"/>
        </w:rPr>
        <w:t xml:space="preserve"> liečby HPV asociovaného karcinómu </w:t>
      </w:r>
      <w:proofErr w:type="spellStart"/>
      <w:r w:rsidRPr="00601360">
        <w:rPr>
          <w:b/>
          <w:sz w:val="40"/>
          <w:szCs w:val="40"/>
        </w:rPr>
        <w:t>orofaryngu</w:t>
      </w:r>
      <w:proofErr w:type="spellEnd"/>
    </w:p>
    <w:p w:rsidR="00601360" w:rsidRPr="00601360" w:rsidRDefault="00601360" w:rsidP="002C62F1">
      <w:pPr>
        <w:jc w:val="center"/>
        <w:rPr>
          <w:b/>
          <w:sz w:val="40"/>
          <w:szCs w:val="40"/>
        </w:rPr>
      </w:pPr>
    </w:p>
    <w:p w:rsidR="00CB6BBE" w:rsidRDefault="00FF783E" w:rsidP="000907AA">
      <w:r w:rsidRPr="00263B3C">
        <w:rPr>
          <w:sz w:val="24"/>
          <w:szCs w:val="24"/>
        </w:rPr>
        <w:t>Prezentuj</w:t>
      </w:r>
      <w:r w:rsidR="00AF5B5F">
        <w:rPr>
          <w:sz w:val="24"/>
          <w:szCs w:val="24"/>
        </w:rPr>
        <w:t>e</w:t>
      </w:r>
      <w:r w:rsidRPr="00263B3C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="00601360">
        <w:t xml:space="preserve">doc. MUDr. Pavol </w:t>
      </w:r>
      <w:proofErr w:type="spellStart"/>
      <w:r w:rsidR="00601360">
        <w:t>Dubinský</w:t>
      </w:r>
      <w:proofErr w:type="spellEnd"/>
      <w:r w:rsidR="00601360">
        <w:t>, PhD., MHA</w:t>
      </w:r>
      <w:bookmarkStart w:id="0" w:name="_GoBack"/>
      <w:bookmarkEnd w:id="0"/>
    </w:p>
    <w:p w:rsidR="0076553D" w:rsidRPr="00CB6BBE" w:rsidRDefault="0076553D" w:rsidP="000907AA">
      <w:pPr>
        <w:rPr>
          <w:sz w:val="24"/>
          <w:szCs w:val="24"/>
        </w:rPr>
      </w:pPr>
    </w:p>
    <w:p w:rsidR="00683675" w:rsidRPr="00263B3C" w:rsidRDefault="00FF783E" w:rsidP="000907AA">
      <w:r>
        <w:tab/>
        <w:t>Tešíme sa na Vás.</w:t>
      </w:r>
    </w:p>
    <w:sectPr w:rsidR="00683675" w:rsidRPr="00263B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A6" w:rsidRDefault="004062A6" w:rsidP="00171850">
      <w:pPr>
        <w:spacing w:after="0" w:line="240" w:lineRule="auto"/>
      </w:pPr>
      <w:r>
        <w:separator/>
      </w:r>
    </w:p>
  </w:endnote>
  <w:endnote w:type="continuationSeparator" w:id="0">
    <w:p w:rsidR="004062A6" w:rsidRDefault="004062A6" w:rsidP="0017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50" w:rsidRPr="00FA463F" w:rsidRDefault="00171850" w:rsidP="00171850">
    <w:pPr>
      <w:spacing w:after="0" w:line="240" w:lineRule="auto"/>
      <w:ind w:left="-851" w:firstLine="142"/>
      <w:rPr>
        <w:rFonts w:ascii="Verdana" w:eastAsia="Times New Roman" w:hAnsi="Verdana" w:cs="Times New Roman"/>
        <w:noProof/>
        <w:color w:val="0000FF"/>
        <w:sz w:val="14"/>
        <w:szCs w:val="24"/>
        <w:lang w:eastAsia="sk-SK"/>
      </w:rPr>
    </w:pPr>
    <w:r w:rsidRPr="00FA463F">
      <w:rPr>
        <w:rFonts w:ascii="Verdana" w:eastAsia="Times New Roman" w:hAnsi="Verdana" w:cs="Times New Roman"/>
        <w:noProof/>
        <w:color w:val="0000FF"/>
        <w:sz w:val="14"/>
        <w:szCs w:val="24"/>
        <w:lang w:eastAsia="sk-SK"/>
      </w:rPr>
      <w:t>____________________________________________________________________________________________________________</w:t>
    </w:r>
  </w:p>
  <w:p w:rsidR="00171850" w:rsidRPr="00FA463F" w:rsidRDefault="00171850" w:rsidP="00171850">
    <w:pPr>
      <w:spacing w:after="0" w:line="240" w:lineRule="auto"/>
      <w:rPr>
        <w:rFonts w:ascii="Verdana" w:eastAsia="Times New Roman" w:hAnsi="Verdana" w:cs="Times New Roman"/>
        <w:noProof/>
        <w:color w:val="0000FF"/>
        <w:sz w:val="12"/>
        <w:szCs w:val="24"/>
        <w:lang w:eastAsia="sk-SK"/>
      </w:rPr>
    </w:pPr>
  </w:p>
  <w:p w:rsidR="00171850" w:rsidRPr="00FA463F" w:rsidRDefault="00171850" w:rsidP="00171850">
    <w:pPr>
      <w:spacing w:after="0" w:line="240" w:lineRule="auto"/>
      <w:ind w:left="-709" w:right="-851"/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</w:pP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>Telefón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Fax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E-mail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IČO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DIČ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Bankové spojenie</w:t>
    </w:r>
  </w:p>
  <w:p w:rsidR="00171850" w:rsidRPr="00FA463F" w:rsidRDefault="00171850" w:rsidP="00171850">
    <w:pPr>
      <w:spacing w:after="0" w:line="240" w:lineRule="auto"/>
      <w:ind w:left="-709" w:right="-709"/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</w:pP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>+421-055-6135502</w:t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 xml:space="preserve">+421-055-6135504 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 xml:space="preserve">sebekova@vou.sk  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36603350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2022124159</w:t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sk-SK"/>
      </w:rPr>
      <w:tab/>
      <w:t>UniCredit Bank Slovakia, a.s.</w:t>
    </w:r>
  </w:p>
  <w:p w:rsidR="00171850" w:rsidRPr="00FA463F" w:rsidRDefault="00171850" w:rsidP="00171850">
    <w:pPr>
      <w:spacing w:after="0" w:line="240" w:lineRule="auto"/>
      <w:ind w:right="-709"/>
      <w:rPr>
        <w:rFonts w:ascii="Times New Roman" w:eastAsia="Times New Roman" w:hAnsi="Times New Roman" w:cs="Times New Roman"/>
        <w:noProof/>
        <w:color w:val="000080"/>
        <w:sz w:val="14"/>
        <w:szCs w:val="24"/>
        <w:lang w:eastAsia="cs-CZ"/>
      </w:rPr>
    </w:pP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  <w:t xml:space="preserve"> </w:t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ab/>
    </w:r>
    <w:r w:rsidRPr="00FA463F">
      <w:rPr>
        <w:rFonts w:ascii="Times New Roman" w:eastAsia="Times New Roman" w:hAnsi="Times New Roman" w:cs="Times New Roman"/>
        <w:noProof/>
        <w:color w:val="0000FF"/>
        <w:sz w:val="14"/>
        <w:szCs w:val="24"/>
        <w:lang w:eastAsia="cs-CZ"/>
      </w:rPr>
      <w:t>č. účtu: 1425032002/1111</w:t>
    </w:r>
  </w:p>
  <w:p w:rsidR="00171850" w:rsidRDefault="001718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A6" w:rsidRDefault="004062A6" w:rsidP="00171850">
      <w:pPr>
        <w:spacing w:after="0" w:line="240" w:lineRule="auto"/>
      </w:pPr>
      <w:r>
        <w:separator/>
      </w:r>
    </w:p>
  </w:footnote>
  <w:footnote w:type="continuationSeparator" w:id="0">
    <w:p w:rsidR="004062A6" w:rsidRDefault="004062A6" w:rsidP="0017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50" w:rsidRPr="00FA463F" w:rsidRDefault="00171850" w:rsidP="00171850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</w:pPr>
    <w:r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drawing>
        <wp:inline distT="0" distB="0" distL="0" distR="0" wp14:anchorId="32B4A470" wp14:editId="571531F4">
          <wp:extent cx="2190115" cy="733425"/>
          <wp:effectExtent l="0" t="0" r="635" b="952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                                                        </w:t>
    </w:r>
    <w:r>
      <w:rPr>
        <w:rFonts w:ascii="Arial Narrow" w:eastAsia="Times New Roman" w:hAnsi="Arial Narrow" w:cs="Arial"/>
        <w:b/>
        <w:bCs/>
        <w:noProof/>
        <w:sz w:val="24"/>
        <w:szCs w:val="24"/>
        <w:lang w:eastAsia="sk-SK"/>
      </w:rPr>
      <w:drawing>
        <wp:inline distT="0" distB="0" distL="0" distR="0" wp14:anchorId="632A529A" wp14:editId="69AFCC8A">
          <wp:extent cx="701675" cy="680720"/>
          <wp:effectExtent l="0" t="0" r="3175" b="5080"/>
          <wp:docPr id="5" name="Obrázok 5" descr="ISO 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14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</w:t>
    </w:r>
    <w:r>
      <w:rPr>
        <w:rFonts w:ascii="Arial Narrow" w:eastAsia="Times New Roman" w:hAnsi="Arial Narrow" w:cs="Times New Roman"/>
        <w:noProof/>
        <w:sz w:val="24"/>
        <w:szCs w:val="24"/>
        <w:lang w:eastAsia="sk-SK"/>
      </w:rPr>
      <w:drawing>
        <wp:inline distT="0" distB="0" distL="0" distR="0" wp14:anchorId="1846A7DF" wp14:editId="69A2D267">
          <wp:extent cx="701675" cy="690880"/>
          <wp:effectExtent l="0" t="0" r="3175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463F">
      <w:rPr>
        <w:rFonts w:ascii="Arial Narrow" w:eastAsia="Times New Roman" w:hAnsi="Arial Narrow" w:cs="Times New Roman"/>
        <w:i/>
        <w:iCs/>
        <w:noProof/>
        <w:sz w:val="24"/>
        <w:szCs w:val="24"/>
        <w:lang w:eastAsia="sk-SK"/>
      </w:rPr>
      <w:t xml:space="preserve">       </w:t>
    </w:r>
    <w:r w:rsidRPr="00FA463F">
      <w:rPr>
        <w:rFonts w:ascii="Arial Narrow" w:eastAsia="Times New Roman" w:hAnsi="Arial Narrow" w:cs="Times New Roman"/>
        <w:noProof/>
        <w:sz w:val="24"/>
        <w:szCs w:val="24"/>
        <w:lang w:eastAsia="sk-SK"/>
      </w:rPr>
      <w:t xml:space="preserve">        </w:t>
    </w:r>
  </w:p>
  <w:p w:rsidR="00171850" w:rsidRPr="00FA463F" w:rsidRDefault="00171850" w:rsidP="00171850">
    <w:pPr>
      <w:pBdr>
        <w:bottom w:val="single" w:sz="12" w:space="0" w:color="auto"/>
      </w:pBdr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  <w:lang w:eastAsia="cs-CZ"/>
      </w:rPr>
    </w:pPr>
    <w:r w:rsidRPr="00FA463F">
      <w:rPr>
        <w:rFonts w:ascii="Times New Roman" w:eastAsia="Times New Roman" w:hAnsi="Times New Roman" w:cs="Times New Roman"/>
        <w:noProof/>
        <w:color w:val="808080"/>
        <w:sz w:val="24"/>
        <w:szCs w:val="24"/>
        <w:lang w:eastAsia="cs-CZ"/>
      </w:rPr>
      <w:t xml:space="preserve">            </w:t>
    </w:r>
    <w:r w:rsidRPr="00FA463F">
      <w:rPr>
        <w:rFonts w:ascii="Arial" w:eastAsia="Times New Roman" w:hAnsi="Arial" w:cs="Arial"/>
        <w:noProof/>
        <w:color w:val="0000FF"/>
        <w:sz w:val="24"/>
        <w:szCs w:val="24"/>
        <w:lang w:eastAsia="cs-CZ"/>
      </w:rPr>
      <w:t xml:space="preserve">  P. O. Box D- 47, Rastislavova 43, 041 91  Košice                                                               </w:t>
    </w:r>
    <w:r w:rsidRPr="00FA463F">
      <w:rPr>
        <w:rFonts w:ascii="Verdana" w:eastAsia="Times New Roman" w:hAnsi="Verdana" w:cs="Times New Roman"/>
        <w:noProof/>
        <w:color w:val="808080"/>
        <w:sz w:val="14"/>
        <w:szCs w:val="24"/>
        <w:lang w:eastAsia="cs-CZ"/>
      </w:rPr>
      <w:t xml:space="preserve">                                  </w:t>
    </w:r>
  </w:p>
  <w:p w:rsidR="00171850" w:rsidRPr="00FA463F" w:rsidRDefault="00171850" w:rsidP="00171850">
    <w:pPr>
      <w:tabs>
        <w:tab w:val="center" w:pos="4536"/>
        <w:tab w:val="right" w:pos="9072"/>
      </w:tabs>
      <w:spacing w:after="0" w:line="240" w:lineRule="auto"/>
      <w:rPr>
        <w:rFonts w:ascii="Arial Narrow" w:eastAsia="Times New Roman" w:hAnsi="Arial Narrow" w:cs="Arial"/>
        <w:noProof/>
        <w:color w:val="0000FF"/>
        <w:sz w:val="18"/>
        <w:szCs w:val="20"/>
        <w:lang w:eastAsia="sk-SK"/>
      </w:rPr>
    </w:pPr>
    <w:r w:rsidRPr="00FA463F">
      <w:rPr>
        <w:rFonts w:ascii="Arial Narrow" w:eastAsia="Times New Roman" w:hAnsi="Arial Narrow" w:cs="Arial"/>
        <w:noProof/>
        <w:color w:val="0000FF"/>
        <w:sz w:val="18"/>
        <w:szCs w:val="20"/>
        <w:lang w:eastAsia="sk-SK"/>
      </w:rPr>
      <w:t xml:space="preserve">                     Obchodný register Okresného súdu Košice I, oddiel: Sa, vložka číslo: 1371/V</w:t>
    </w:r>
  </w:p>
  <w:p w:rsidR="00171850" w:rsidRPr="00FA463F" w:rsidRDefault="00171850" w:rsidP="00171850">
    <w:pPr>
      <w:tabs>
        <w:tab w:val="left" w:pos="720"/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 w:cs="Arial"/>
        <w:noProof/>
        <w:color w:val="0000FF"/>
        <w:sz w:val="8"/>
        <w:szCs w:val="8"/>
        <w:lang w:eastAsia="sk-SK"/>
      </w:rPr>
    </w:pPr>
  </w:p>
  <w:p w:rsidR="00171850" w:rsidRPr="00171850" w:rsidRDefault="00171850" w:rsidP="00171850">
    <w:pPr>
      <w:tabs>
        <w:tab w:val="left" w:pos="720"/>
        <w:tab w:val="center" w:pos="4536"/>
        <w:tab w:val="right" w:pos="9072"/>
      </w:tabs>
      <w:spacing w:after="0" w:line="360" w:lineRule="auto"/>
      <w:jc w:val="center"/>
      <w:rPr>
        <w:rFonts w:ascii="Arial" w:eastAsia="Times New Roman" w:hAnsi="Arial" w:cs="Arial"/>
        <w:noProof/>
        <w:color w:val="0000FF"/>
        <w:sz w:val="24"/>
        <w:szCs w:val="24"/>
        <w:lang w:eastAsia="sk-SK"/>
      </w:rPr>
    </w:pPr>
    <w:r>
      <w:rPr>
        <w:rFonts w:ascii="Arial" w:eastAsia="Times New Roman" w:hAnsi="Arial" w:cs="Arial"/>
        <w:noProof/>
        <w:color w:val="0000FF"/>
        <w:sz w:val="24"/>
        <w:szCs w:val="24"/>
        <w:lang w:eastAsia="sk-SK"/>
      </w:rPr>
      <w:t>Oddelenie radiačnej onkológie</w:t>
    </w:r>
  </w:p>
  <w:p w:rsidR="00171850" w:rsidRDefault="0017185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5404"/>
    <w:multiLevelType w:val="hybridMultilevel"/>
    <w:tmpl w:val="EB0C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97466"/>
    <w:multiLevelType w:val="hybridMultilevel"/>
    <w:tmpl w:val="786683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1246D"/>
    <w:multiLevelType w:val="hybridMultilevel"/>
    <w:tmpl w:val="377E2F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5C"/>
    <w:rsid w:val="00021437"/>
    <w:rsid w:val="000443C4"/>
    <w:rsid w:val="00052FA8"/>
    <w:rsid w:val="00066087"/>
    <w:rsid w:val="000738E7"/>
    <w:rsid w:val="000907AA"/>
    <w:rsid w:val="000E1830"/>
    <w:rsid w:val="000F2A25"/>
    <w:rsid w:val="00101FED"/>
    <w:rsid w:val="00106372"/>
    <w:rsid w:val="00115A91"/>
    <w:rsid w:val="001302D2"/>
    <w:rsid w:val="00132969"/>
    <w:rsid w:val="00147451"/>
    <w:rsid w:val="00171850"/>
    <w:rsid w:val="00174182"/>
    <w:rsid w:val="001777D6"/>
    <w:rsid w:val="00183817"/>
    <w:rsid w:val="00192278"/>
    <w:rsid w:val="001C4420"/>
    <w:rsid w:val="001F323B"/>
    <w:rsid w:val="001F4CEB"/>
    <w:rsid w:val="001F56D9"/>
    <w:rsid w:val="00212D78"/>
    <w:rsid w:val="00223B3D"/>
    <w:rsid w:val="00230A11"/>
    <w:rsid w:val="00263B3C"/>
    <w:rsid w:val="00265173"/>
    <w:rsid w:val="0029763C"/>
    <w:rsid w:val="002C62F1"/>
    <w:rsid w:val="002D2401"/>
    <w:rsid w:val="002D42CC"/>
    <w:rsid w:val="002D4AD7"/>
    <w:rsid w:val="00300C78"/>
    <w:rsid w:val="00344DE8"/>
    <w:rsid w:val="00345020"/>
    <w:rsid w:val="0034673B"/>
    <w:rsid w:val="00372878"/>
    <w:rsid w:val="003757CE"/>
    <w:rsid w:val="00384217"/>
    <w:rsid w:val="003A6250"/>
    <w:rsid w:val="003B2103"/>
    <w:rsid w:val="003C2103"/>
    <w:rsid w:val="003C5CCA"/>
    <w:rsid w:val="003D297C"/>
    <w:rsid w:val="003E4640"/>
    <w:rsid w:val="004062A6"/>
    <w:rsid w:val="00411A2A"/>
    <w:rsid w:val="00415898"/>
    <w:rsid w:val="0042745B"/>
    <w:rsid w:val="004350E4"/>
    <w:rsid w:val="00450CA5"/>
    <w:rsid w:val="00473C10"/>
    <w:rsid w:val="004877BE"/>
    <w:rsid w:val="0049065C"/>
    <w:rsid w:val="004A1D42"/>
    <w:rsid w:val="004A3A7E"/>
    <w:rsid w:val="004B7D97"/>
    <w:rsid w:val="004E2F68"/>
    <w:rsid w:val="004E2FEC"/>
    <w:rsid w:val="00524CB2"/>
    <w:rsid w:val="0057471A"/>
    <w:rsid w:val="005E1D7D"/>
    <w:rsid w:val="005F25CC"/>
    <w:rsid w:val="00601360"/>
    <w:rsid w:val="006455C5"/>
    <w:rsid w:val="006457F0"/>
    <w:rsid w:val="0065673B"/>
    <w:rsid w:val="006601C2"/>
    <w:rsid w:val="00670CB5"/>
    <w:rsid w:val="00683675"/>
    <w:rsid w:val="006A5F9B"/>
    <w:rsid w:val="006B4EC8"/>
    <w:rsid w:val="006B590F"/>
    <w:rsid w:val="006B5D13"/>
    <w:rsid w:val="006C0669"/>
    <w:rsid w:val="006C1710"/>
    <w:rsid w:val="006D4686"/>
    <w:rsid w:val="006D7D4A"/>
    <w:rsid w:val="00707BE2"/>
    <w:rsid w:val="00721817"/>
    <w:rsid w:val="00724F05"/>
    <w:rsid w:val="0072572E"/>
    <w:rsid w:val="007310FA"/>
    <w:rsid w:val="00732FAE"/>
    <w:rsid w:val="00740FC5"/>
    <w:rsid w:val="007501F7"/>
    <w:rsid w:val="00754F9E"/>
    <w:rsid w:val="00756D2A"/>
    <w:rsid w:val="0076553D"/>
    <w:rsid w:val="007A1F6D"/>
    <w:rsid w:val="007A7D23"/>
    <w:rsid w:val="00806933"/>
    <w:rsid w:val="008214FA"/>
    <w:rsid w:val="00832E4F"/>
    <w:rsid w:val="00885630"/>
    <w:rsid w:val="008943C0"/>
    <w:rsid w:val="008E4F30"/>
    <w:rsid w:val="008E776E"/>
    <w:rsid w:val="00934003"/>
    <w:rsid w:val="0094410D"/>
    <w:rsid w:val="009475AE"/>
    <w:rsid w:val="0095427E"/>
    <w:rsid w:val="0096014B"/>
    <w:rsid w:val="00962DFB"/>
    <w:rsid w:val="009853C0"/>
    <w:rsid w:val="009A2E13"/>
    <w:rsid w:val="009A3804"/>
    <w:rsid w:val="009D4A3C"/>
    <w:rsid w:val="009F28E8"/>
    <w:rsid w:val="009F67C5"/>
    <w:rsid w:val="00A23FC1"/>
    <w:rsid w:val="00A568E7"/>
    <w:rsid w:val="00A6090E"/>
    <w:rsid w:val="00A80B26"/>
    <w:rsid w:val="00AA10C1"/>
    <w:rsid w:val="00AC4F07"/>
    <w:rsid w:val="00AD332D"/>
    <w:rsid w:val="00AE3712"/>
    <w:rsid w:val="00AE4900"/>
    <w:rsid w:val="00AF3B44"/>
    <w:rsid w:val="00AF5B5F"/>
    <w:rsid w:val="00B3083F"/>
    <w:rsid w:val="00B360A2"/>
    <w:rsid w:val="00B703EE"/>
    <w:rsid w:val="00B77189"/>
    <w:rsid w:val="00B85D0C"/>
    <w:rsid w:val="00B921BC"/>
    <w:rsid w:val="00B9383B"/>
    <w:rsid w:val="00BC4A9D"/>
    <w:rsid w:val="00C02201"/>
    <w:rsid w:val="00C32774"/>
    <w:rsid w:val="00C33B0C"/>
    <w:rsid w:val="00C451AD"/>
    <w:rsid w:val="00C503EB"/>
    <w:rsid w:val="00C56D96"/>
    <w:rsid w:val="00C56F59"/>
    <w:rsid w:val="00C57D92"/>
    <w:rsid w:val="00C661D0"/>
    <w:rsid w:val="00C756EC"/>
    <w:rsid w:val="00C86BCF"/>
    <w:rsid w:val="00C93367"/>
    <w:rsid w:val="00CB3868"/>
    <w:rsid w:val="00CB6BBE"/>
    <w:rsid w:val="00CC22A0"/>
    <w:rsid w:val="00D06766"/>
    <w:rsid w:val="00D2081F"/>
    <w:rsid w:val="00D30231"/>
    <w:rsid w:val="00D526D8"/>
    <w:rsid w:val="00D748CF"/>
    <w:rsid w:val="00D816F4"/>
    <w:rsid w:val="00D9491D"/>
    <w:rsid w:val="00DB6B2F"/>
    <w:rsid w:val="00DB7DB6"/>
    <w:rsid w:val="00DC1992"/>
    <w:rsid w:val="00DC2997"/>
    <w:rsid w:val="00DC3B5D"/>
    <w:rsid w:val="00DD4881"/>
    <w:rsid w:val="00DD563B"/>
    <w:rsid w:val="00DD7A80"/>
    <w:rsid w:val="00DE0D59"/>
    <w:rsid w:val="00DE5997"/>
    <w:rsid w:val="00E13930"/>
    <w:rsid w:val="00E17381"/>
    <w:rsid w:val="00E45DCC"/>
    <w:rsid w:val="00E87C1D"/>
    <w:rsid w:val="00EA1961"/>
    <w:rsid w:val="00EE5A9D"/>
    <w:rsid w:val="00F04E60"/>
    <w:rsid w:val="00F41C4C"/>
    <w:rsid w:val="00F5759F"/>
    <w:rsid w:val="00F85AB2"/>
    <w:rsid w:val="00F95304"/>
    <w:rsid w:val="00FA6F39"/>
    <w:rsid w:val="00FD13C5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1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21B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21BC"/>
    <w:pPr>
      <w:ind w:left="720"/>
      <w:contextualSpacing/>
    </w:pPr>
  </w:style>
  <w:style w:type="table" w:styleId="Mriekatabuky">
    <w:name w:val="Table Grid"/>
    <w:basedOn w:val="Normlnatabuka"/>
    <w:uiPriority w:val="59"/>
    <w:rsid w:val="00B9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7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1850"/>
  </w:style>
  <w:style w:type="paragraph" w:styleId="Pta">
    <w:name w:val="footer"/>
    <w:basedOn w:val="Normlny"/>
    <w:link w:val="PtaChar"/>
    <w:uiPriority w:val="99"/>
    <w:unhideWhenUsed/>
    <w:rsid w:val="0017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1850"/>
  </w:style>
  <w:style w:type="paragraph" w:styleId="Bezriadkovania">
    <w:name w:val="No Spacing"/>
    <w:uiPriority w:val="1"/>
    <w:qFormat/>
    <w:rsid w:val="009F6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1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21B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21BC"/>
    <w:pPr>
      <w:ind w:left="720"/>
      <w:contextualSpacing/>
    </w:pPr>
  </w:style>
  <w:style w:type="table" w:styleId="Mriekatabuky">
    <w:name w:val="Table Grid"/>
    <w:basedOn w:val="Normlnatabuka"/>
    <w:uiPriority w:val="59"/>
    <w:rsid w:val="00B9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7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1850"/>
  </w:style>
  <w:style w:type="paragraph" w:styleId="Pta">
    <w:name w:val="footer"/>
    <w:basedOn w:val="Normlny"/>
    <w:link w:val="PtaChar"/>
    <w:uiPriority w:val="99"/>
    <w:unhideWhenUsed/>
    <w:rsid w:val="0017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1850"/>
  </w:style>
  <w:style w:type="paragraph" w:styleId="Bezriadkovania">
    <w:name w:val="No Spacing"/>
    <w:uiPriority w:val="1"/>
    <w:qFormat/>
    <w:rsid w:val="009F6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2016-11-03T08:54:00Z</cp:lastPrinted>
  <dcterms:created xsi:type="dcterms:W3CDTF">2019-01-14T08:15:00Z</dcterms:created>
  <dcterms:modified xsi:type="dcterms:W3CDTF">2019-01-14T08:21:00Z</dcterms:modified>
</cp:coreProperties>
</file>